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The baltics: nationalities and other problems essay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“” </w:t>
      </w:r>
      <w:r>
        <w:rPr/>
        <w:t xml:space="preserve">The Baltics area is fraught with cross ethnic mergings, conquerings by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different groups, and control by both small groups like the Teutonic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Livonian knights and by larger entities like the nations of Sweden, Poland,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Russia during the roughly eight centuries of Baltic history. There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 ideal way to depict these very diverse groups of people and areas, so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is an attempt to first look at the area as a whole as it developed,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briefest kind of way, then shoot forward in time to examine each of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three Baltic countries separately prior to World War II and after, and then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 examination of the situation as it is today and in the recent past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past two decades.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“ </w:t>
      </w:r>
      <w:r>
        <w:rPr/>
        <w:t xml:space="preserve">Until the twelfth century the marshes and forest-lands along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eastern coast of the Baltic Sea were left in the more or less undisturbed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possession of a number of pagan tribes. The Esths and Livs in the northern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regions belonged to the Finnish branch of the Ural-Altaic family, while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another group farther to the south, subdivided into Letts, Borussians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Lithuanians, … was of Indo-European stock. The Borussians, who moved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southward to what is now East Prussia, were early subdued and assimilated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by the Germans, while the Letts tended to push northward into Livonia.”(1)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area we now call the Baltics remained sparsely populated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predominantly non-Christian until about the middle of the 13th century,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when the Teutonic Knights and the Livonian Knights began the first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incursions into the region. “ The first invaders of these regions were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Danes, who conquered the northern half of Estonia in the twelfth and early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thirteenth centuries. German merchants and missionaries had meanwhile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penetrated into Livonia, where a bishopric was established at Riga in 1201.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From then onwards the greater part of areas now occupied by the states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Latvia and Estonia gradually fell under the dominion first of the Knights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the Sword, and then of the Order of Teutonic Knights, to whom, in 1346,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Danes sold their share of Estonia. These Orders colonized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territory, converted the inhabitants to Christianity, and made them their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serfs.” (2)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“ </w:t>
      </w:r>
      <w:r>
        <w:rPr/>
        <w:t xml:space="preserve">In Lithuania, on the other hand, the Teutonic Knights were never able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make much headway except in the Memel (Klaipeda) territory, of which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frontier was permenantly fixed after the defeat of the Order by Vytautas –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one of a sucession of Lithuanian Grand Dukes who, in the course of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thirteenth, fourteenth, and fifteenth centuries, built up a united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powerful state…” (3)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changes and grouping in the Baltic region began “ during the Bronze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Age and Early Iron Age, and continued to the first centuries after Christ.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However, the weaker tribes were gradually absorbed by the stronger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crystallized into larger national units.” (4) “ Also in answering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ethnic question, one is aided by fragmentary historical sources, which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mention the individual Baltic nations and tribes which lived in certain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areas, as for example the Aistians(100 AD), Galindians and Sudovians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(second centuty, AD), Semigallians (870 AD), Prussians (ninth century AD),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Curonians (875 AD), Yatvingians (983 AD), Lithuanians (1009 AD), Galindians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(1058 AD), Sambians (1075 AD), Selians (1208 AD), Skalvians (1240 AD),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Nadrovians (1250 AD) and others.” (5)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“ </w:t>
      </w:r>
      <w:r>
        <w:rPr/>
        <w:t xml:space="preserve">Basically, although there is relationship between the Lithuanians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Latvians, there is none whatever between either of these peoples and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Estonians, whose language and culture approximate to those of Finland. 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regards religion, the Lithuanians are almost entirely Roman Catholic;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Latvians and Estonians are mainly Protestant. Estonia and Latvia look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Baltic, and have maritime and fishing interests; Lithuania is almost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entirely an inland and agricultural country – her only port (Klaipeda, 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Memel) has a preponderant German population.” (6)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“ </w:t>
      </w:r>
      <w:r>
        <w:rPr/>
        <w:t xml:space="preserve">After the death of Vytautas in 1430, Lithuania rapidly fell into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position of dependence on Poland, with which country she had already been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nominally connected under a personal union since 1386.” (7) That had been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accomplished by the Poles co-opting a Lithuanian Prince, Jogaila, to avoid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their kingdom being swallowed by the Teutonic Knights. “ Following secret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negotiations, Jogaila issued a declaration which is accepted as the Kreva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Union Act (August 14, 1385) whereby Jogaila agreed to baptism and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marriage witrh Hedwig (the heir to the Polish throne). Furthermore, 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agreed to the baptism of his family and the nobility of Lithuania,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addition to paying 200, 000 florins to Prince Wilhelm (of Austria) for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breaking the betrothal to Hedwig; also he agreed to the return of all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Polish lands taken by the enemies, the release of all Polish prisoners,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pledge to keep the Lithuanian and Russian regions united with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Kingdom of Poland. Although this last contingency did not go down well with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his subjects, Jogaila was able to have his way (he later took the Polish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names, ie Christian names of Wladyslaw and Jagiello).” (8)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“ </w:t>
      </w:r>
      <w:r>
        <w:rPr/>
        <w:t xml:space="preserve">In 1569, under the Union of Lublin, (Lithuania) lost her independence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altogether, and until the partitions of Poland in 1772-93, she shared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common history with that country. One of the most enduring results of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Polish regime was the establishment of the Roman Catholic religion in what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had hitherto been a practically pagan state, at a time when Lutheranism was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being introduced by the Baltic Barons in Livonia and Estonia.” (9)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“ </w:t>
      </w:r>
      <w:r>
        <w:rPr/>
        <w:t xml:space="preserve">In the sixteenth century the power of the Teutonic Knights in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latter provinces began to weaken under repeated assaults from the Russians,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reached their high water mark under Ivan the Terrible between 1558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1584. In 1521, Estonia had already accepted the protection of Sweden;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in 1560, after the dissolution of the Teutonic Order, Poland annexed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Courland and Livonia, although a large part of the latter was afterwards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wrested from her by the Sedish King, Gustavus Adolphus, in 1626.” (10)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“ </w:t>
      </w:r>
      <w:r>
        <w:rPr/>
        <w:t xml:space="preserve">Finally, the eighteenth century saw the defeat of Charles XII by Peter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Great at Poltava (1709) and the gradual passing of control over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Baltic Provinces from the declining Swedish Empire and Poland to Russia.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Riga was captured in 1720 and reval soon after. Livonia and Courland were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ceded to Russia by the peace of Nystadt in 1721; Courland gradually became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 intents and purposes a Russian protectorate, and in 1795 acknowledged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suzerainty of Catherine the Great (II). In the course of the three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partitions of Poland in 1772, 1793, and 1795 the whole of Lithuania proper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passed into the hands of Russia, although Memel remained part of Prussia,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which it had been incorporated in the sixteenth century. The period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Russian domination, which lasted down to the outbreak of the World War,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opened ominously, although conditions improved somewhat during the first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half of the nineteeth century.” (11)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“ </w:t>
      </w:r>
      <w:r>
        <w:rPr/>
        <w:t xml:space="preserve">In Lithuania the partition of Poland was followed by a period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Russification; the Orthodox religion was introduced, and Catholic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ecclesiastical property was to a large extent handed over to the Orthodox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Church; the University of Vilna and the higher schools were closed; and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use of the Lithuanian language was forbidden in all schools. In 1861the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peasants were liberated and granted the right to hold a small amount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land; but after the Polish insurrection of 1863, which was sternly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suppressed by Muraviev; it was decreed that only adherents of the Orthodox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religion might hold land, and the following year the writing of Lithuanian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Latin characters was forbidden.” (12)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“ </w:t>
      </w:r>
      <w:r>
        <w:rPr/>
        <w:t xml:space="preserve">In the other Provinces the situation of the peasants was even worse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than in Lithuania, owing to the presence of the Baltic Barons, who were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always loyal subjects of the Tsars, and who from the outset took a leading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part in the administration of the Russian Empire. Under Russian rule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Barons secured the restoration of all privileges of which they had been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deprived under the Swedish regime; moreover, they now created a closed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corporation, consisting of 172 families which alone had the right to own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land. Various attempts made by successive Tsars to improve the lot of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peasants were frustrated by the Barons, and serious rebellions were put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down in 1783-4 and again in 1802. after the latter, Alexander I issued 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ordinance in 1804 limiting serfdom, but its effects were nullified by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Barons. Laws abolishing personal serfdom altogether in Estonia (1816),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Courland (1817), and Livonia (1819) did little to improve matters, since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freedom was of little use to peasants with no claim to either tenancy 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ownership of land. In 1849, however, Alexander II enacted a new Agrarian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Law abolishing forced labor and providing forthe purchase or hire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certain lands by the peasant communes. Under Alexander III (1881-94)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determined policy of Russification was initiated, aimed as much at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German as at the native population; indeed, the later native movement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1905 may be traced largely to the indirect encouragement it now received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from the Russian Government’s anti-German policy. Russian law and police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organization was substituted for the existing German system, and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Russian language was made compulsory in schools. On the other hand, Letts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estonians were allowed to hold government posts. Towards the end of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century, too, there was an improvement in the material status of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peasantry; the Russian railways brought trade to the ports of Riga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Libau, and in the towns a small proletarian class grew up which was ripe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 the spread of revolutionary ideas. As in Lithuania, nationalist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movements were set on foot, and Young Lett and Estonian parties were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formed.” (13)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“ </w:t>
      </w:r>
      <w:r>
        <w:rPr/>
        <w:t xml:space="preserve">With a series of measures from the 1840’s to the 1860’s that enabled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peasants to acquire leased land as personal landholding the social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structure began to be differentiated from that in the rest of the Russian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Empire. The concurrent abolition of compulsory guild membership for urban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craftsmen allowed the development of an Estonian and Latvian urban class.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coming of the railways, which increased the significance of Libau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(Liepaja), Riga, and Reval (Tallinn) as ports and industrial cities, also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changed the character of the population in the Baltic provinces. A Latvian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estonian middle class began to crowd out the Germans, and a Latvian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Estonian proletariat appeared. Reval, already more than 50% Estonian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1871, became nearly 70% Estonian by 1897. Riga’s Latvian population during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same period nearly doubled – from about 23% to 42%. education in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native languages expaned with urbanization. ” (14)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“ </w:t>
      </w:r>
      <w:r>
        <w:rPr/>
        <w:t xml:space="preserve">The Estonian and Latvian national conciousness received an indirect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boost from the Russification policy pursued under Alexander III.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provincial administration, courts and education systems, all bastions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German privilege, were the principal targets. Increased political activity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by the Estonians and Latvians resulted in electoral successes at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municipal level. In 1904 Estonians for the first time gained political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control of a major city by constituting a majority in the municipal council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Tallinn. Between 1897 and 1906 Latvian majorities were elected in four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large Latvian towns.” (15)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“ </w:t>
      </w:r>
      <w:r>
        <w:rPr/>
        <w:t xml:space="preserve">The Lithuanian national renaissance emerged in radically different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circumstances. Although in one portion of the country – the Suvalki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province, which had belonged to Napoleon’s Grand Duchy of Warsaw –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peasants were freed during the first decade of the nineteenth century,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emancipation with the right to limited landholding came to the rest of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country only in 1861. A social struggle with the Polonized nobility ensued.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Russification, aimed primarily at the Polonized nobility, had been constant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since the 1831 revolt (of Poland against the Russians – my note). However,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was not always beneficial to the Lithuanian national renaissance.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During the revolt of 1863 the Lithuanian peasantry showed itself to be more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revolutionary than its Polish counterpart. thereafter, Russianization also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hit the national renaissance. In 1865 the publication of Lithuanian books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the Latin alphabet was prohibited, a measure that was not repealed until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1904. Attempts were made to settle Russians in rural areas and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proselytize for the Russian Orthodox church. The rights of the Catholic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Church were restricted. In 1894 Roman Catholics were prohibited from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holding administrative postions.” 16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“ </w:t>
      </w:r>
      <w:r>
        <w:rPr/>
        <w:t xml:space="preserve">The disorders that swept the Russian Empire in 1905 affected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entire Baltic region, but the degree of turbulence varied considerably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betwen Lithuania and its neighbors to the north. Urban unrest was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particulary severe in Tallinn and Riga. Students at the University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Dorpat (Tartu) hoisted red flags. Petitions were circulated for freedom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press and of assembly as well as for a universal franchise.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Provisional Revolutionary Government was formed in Riga. Jacqueries swept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countryside – the targets were the German nobles and the clergy. Some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184 manor houses were burned and 82 nobles killed. At Tukums Latvians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fought Russian troops for two days. The revolt was brutally suppressed –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900 persons were executed and thousands were either imprisoned or exiled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Siberia.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disorders in Lithuania, largely confined to rural areas, lacked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social-protest aspects of the revolution to the north and were directed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primarily at Russian schoolteachers and Orthodox clergy. Excesses were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comparatively few. The political aspects of the 1905 Revolution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lithuania was highlighted by a massive National Congress of 2000 delegates,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met in Vilnius (Wilno or Vilna) in December 1905. It resolved to work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 autonomy, a centralized adminisration for the ethnic Lithuanian area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empire, and the use of the Lithuanian language in administration.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Like the revolt itself, the postrevolt reaction was at its mildest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Lithuania. Measures undertaken to establish a rural class of prosperous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farmers throughout the empire even benefited many Lithuanian peasants. 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same time small German landholders were encouraged to immigrate into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Latvia and Estonia as support for the status quo. All three Baltic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nationalities were represented in the four Dumas. the events of 1905 had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forced many of the Estonian and Latvian leaders into exile, however.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general cultural relaxation after 1906 and the elimination of restrictions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against the press in the native languages allowed national conciousness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grow steadily among the three peoples.” (17)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first World War broke loose the chains of Russian domination over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these “ countries” and they became independent for the first time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centuries in the days after the revolutions of 1917 in February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October. “ All three people’s sucessfully seized the rare historical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opportunity – provided by the collapse of the Russian and German empires –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create their own states. In 1918, before the end of the war, Lithuania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Estonia declared their independence on February 16 and 24,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respectively. Latvia followed suit on November 18. In each case the goal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was accomplished in a different way.” (18)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“ </w:t>
      </w:r>
      <w:r>
        <w:rPr/>
        <w:t xml:space="preserve">The countries then had to battle with at least the Germans and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Russians, and in Lithuania’s case, the Poles, for another year or so before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finally achieving peace, and sovereignty. On February 2, July 12,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August 1, 1920, respectively, Estonia, Lithuania, and Latvia concluded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peace treaties with Soviet Russia. In these treaties Lenin denounced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Russian claims of sovereignty over the Baltic territories. Thus the first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nation to actually complete the war of independence was Estonia, while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Lithuania – because of its involvement with Poland – was the last.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Lithuanians, as a consequence, were the last to proceed with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nation-building as well.” (19)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next twenty years were to see the continued growth of parties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three states, some continuing from origins in the late 19th century,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growth in parliamentary governments, some flirtation with dictatorship,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clash or two (in the case of the Lithuanians) with the Poles, and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briefest period of independence. The Baltic’s fate was sealed by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signing of the Molotov-Ribbentrop Pact on 23 August, 1939.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Pact basically conceded, in secret protocols, that the Soviet Union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would have a “ sphere of influence” in the Baltics, Romania, Finland, plus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eastern half of Poland, while the Germans got to grab Czechoslovakia,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Hungary, and western Poland. From 28 September to 10 October, the Soviets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forced the three states to accept Pacts of Defense and Mutual Assistance.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They were forced to accept large garrisons of Soviet troops; 30, 000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Latvia, 25, 000 in Estonia, and 20, 000 in Lithuania. (20)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Though there had been a framework for cooperation since 1934,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Baltic Entente, they had not worked together much. In the months following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Soviet treaties, a portion of the Latvian and Estonian treasuries were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shipped to the West, archives of Estonia made their way to Stockholm,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some anti-Soviet activitty occurred. In May 1940, the Soviets, on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pretext, began pressuring the Baltic states to meet a series of demands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satisfy claims they had been making. On 15 June, 1940, Molotov issued 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ultimatum to Lithuania, and the following day did so to Latvia and Estonia.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 accused them of colluding in December, 1939 and March, 1940 in Foreign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Minister’s meetings and breaking the pacts by these meetings, publishing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Baltic Review, and “ plotting to turn the Baltic Entente into 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anti-Soviet alliance.” “ By 18 June, the occupation of the Baltic states was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complete.” (21)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Baltic states takeover provides a model for what was to happen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Czechoslovakia, Bulgaria, Hungary, East Germany, Poland and Romania after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war. A combination of fifth columnists and Russian commissar types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transformed the Baltic states first into “ People’s Governments.” A series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dubious political moves, “ spontaneous” demonstrations by Communist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sympathizers, Soviet workers and military personnel basically showed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Presidents of the three countries the futility of not accepting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Soviet’s designated Cabinets and other leaders. (22)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Though Stalin’s purges of the parties in the late 1930’s had removed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many Baltic Communists, “ the Lithuanian Party of some 1500 members was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numerically the largest of the three.” Next came Latvia. “ The Latvian Party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had about 1000 members at the time of its legalization.” “ Accordinging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official party history, the Estonian party numbered only 133 members.”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(23)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“ </w:t>
      </w:r>
      <w:r>
        <w:rPr/>
        <w:t xml:space="preserve">Elections” were held in July, 1940, and “ Officially, results were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Kremlin’s satisfaction: in Lithuania, 95. 5% of the electorate allegedly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voted and gave 99. 2% of its votes to the (Working People’s) League;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Latvia, the figures were 94. 7 and 97. 6%, in Estonia, 81. 6 and 92. 9%.”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After the elections had been held, open discussion of Sovietization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being incorperated into the Soviet Union began. “ All three People’s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Assemblies convened on 21 July, 1940.” Within two days, all three states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had, “ by acclamation,” established a Soviet socialist government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applied for admission to the Union of Soviet Socialist Republics. By 6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August, all three appications had been accepted by the Supreme Soviet. (24)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Soviets held the Baltic countries for about one year. Only days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before the Germans invaded and occupied the region, an operation headed by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deputy of the Security Police, I. A. Serov, began the deporting of large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numbers of Balts. “ According to Serov” s “ Instructions” of 1941, the arrests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removal of all deportees had to be performed quietly and quickly in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single night, within not more than three hours, and in the case of families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father was to be separated from his wife and children…. They were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transported in goods trucks, given no food and water, and taken mostly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prison camps beyond the Urals. Nearly 10, 000 people were deported from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whole of Estonia, 15, 000 from Latvia and 25, 000 from from Lithuania on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night of 13-14 June, 1941. … In all, within the 12 months of Soviet rule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1940-41 59, 700 people disappeared in Estonia, of whom around 1, 000 were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executed. In Latvia, 34, 250 died or diappeared. In Lithuania 30, 500. Most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these deported from the Baltic States in that year and after the war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perished, and less than 20% returned after Stalin’s death.” (25)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Within a year of this region being seized by the Soviets in their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quasi-legal manner, Germany invaded the region, and had taken most of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area under their control by the end of August, 1941. This began three years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occupation. Though this invasion briefly stimulated revolt against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Soviets prior to the German takeover, in the end all the forces, Soviet 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Baltic, had been swept away by the powerful German war machine. “ It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quite clear from the documents in German archives that the long-range goal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the Nazi leadership was to annex the Baltic region to the Reich,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expel two-thirds of the population, and to fuse the remainder gradually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with German immigrants.” (26)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Baltic First Directors were appointed, often being swiftly replaced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when they were found to not serve German interests to the degree the Nazis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desired. the same thing occurred with the bodies of Counselors the Germans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selected. Then, the Germans seized property, rationed food, suppressed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cultural life, took over the direction of Baltic education, suppressed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newspapers and book-publishing, and caused “ compulsory drafts for labor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service.” By 1944, “ a total of 126, 00 Baltic workers had been sent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Germany. the national breakdown may have been 75, 000 Lithuanians, 35, 000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Latvians (especially from Latgale), and 15, 000 Estonians.” (27)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cost in lives, especially among the Baltic Jews, was quite large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proportion to the population. “ In total about 250, 000 Baltic Jews, of whom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only about 10, 000 survived, were deported or killed during the German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occupation. Among the ethnic Lithuanians, Latvians and Estonians, 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estimated 25, 000 were killed in local camps, and 10, 000 were transferred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concentration camps in Germany.” (28)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Most of the prominent members of the three countries governments were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weeded out in that year the Soviets controlled the area from 1940 to 1941.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One suspects the use of the term “ deported” means, in most cases, “ died”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some Gulag camp or another. The presidents of Estonia and Latvia, 10 of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11 Cabinet members of the Estonian government, all but 28 members of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Estonian Parliament, 9 of the 10 former heads of government in Estonia,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Prime Minister of Estonia, the Latvian and Estonian Commanders-in-Chief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Armed forces, 20 members of the Latvian government, 31 members of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Latvian Parliament, 14 members of the Lithuanian government, and 22 party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leaders in Lithuania all were seized and deported by the Soviets. Only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Prime Minister and a former Prime Minister of Estonia escaped, as did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President of Lithuania. (29)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Soviets took over the areas again in 1944, though a small portion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Courland stayed in German hands until May, 1945. Soviet control was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established by the use of the political police, the MVD (after 1946),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“ </w:t>
      </w:r>
      <w:r>
        <w:rPr/>
        <w:t xml:space="preserve">screening commissions” who “ investigated the past and the political views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every inhabitant above the age of 12 in order to decide whom to deport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whom to arrest. Formal charges fell in two categories: “ war criminal”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“ enemy of the people.”(30)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Roughly 30, 000 were deported from Estonia, and early in 1945 38, 000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were deported from Latvia. “ In August and September 1945 an estimated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60, 000 men, women and children were deported from Lithuania, followed by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40, 000 in February, 1946, and the worst was still to come. About 60, 000 may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have been deported from Latvia in 1945-46.” (31)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Soviet control was swiftly re-established after the war. Overall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control was utilized through national “ bureaus” established 11 November,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1944 by the Cental Committee of the CPSU. “ The ranking native executors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these policies were the First secretaries of each republic’s Communist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Party organization. Janis Kalnberzins in Latvia, and Antanas Snieckus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Lithuania, had occupied thios post since 1940. In Estonia, Nikolai Karotamm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replaced Karl Sare, who had been captured by the Germans and declared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traitor by the Soviets for divulging information to the Germans. …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Despite their spotless party records ever since underground days,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native First Secretaries were now assigned Russian Second Secretaries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act as Moscow’s watchdogs.” (32)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Almost as swiftly as the Soviets regained control in 1944, so did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resistance movement begin. Though this movement never totalled more than . 5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1% of the populace, the movement lasted eight years, with a few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stragglers hiding out in the woods, like their counterparts among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Japanese who hid out on islands after World War II, until the late 1970’s.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1945, 30, 000 men were roaming the forests. Altogether, about 100, 000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Lithuanians, 40, 000 Latvians, and 30, 000 Estonians became “ Forest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Brothers.” or “ Forest Brethern.” They operated in bands from lone men doing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guerilla activities in rural areas to 800-man bands fighting in the cities,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 one band did in the Tartu district of Latvia in 1945. Amnesties were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offered in late 1944 and early 1945, and two more in 1945 and 1946, but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most who surrendered were deported. Only the last amnesty offer in 1955 was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more or less genuine. (33)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“ </w:t>
      </w:r>
      <w:r>
        <w:rPr/>
        <w:t xml:space="preserve">By 1949, the Lithuanian guerilla groups could no longer paralyze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functioning of local Soviets. In Latvia and Estonia this ability had been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largely lost by the end of 1946. By the end of 1949, the Latvian guerilla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resistance had been largely crushed, ” though a battle was fought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following year in Courland. “ In Estonia, fighting continued well into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1953.” (34)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Collectivization, reconstruction, industrialization were all part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post-war scheme of things in the Baltic nations. The infra-structure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had not been damaged as had been the case in Byeloriussia. “ There were also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non-economic reasons. Ideologically, the industrial proletariat was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considered superior to the peasantry and was expected to be more supportive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the Soviet regime. From a colonial imperialist viewpoint,,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industrialization offered a path for settling large numbers of Russians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among a reticent local population. …In particular, it made little sense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deport Baltic farmers to Siberia, and then import Russian labor to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Baltic cities.” (35)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population base changed after the war. As there were numerous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casualties sustained in the guerilla war, and a large number of deportions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the native populace, large numbers of Russians and other non-Baltic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peoples were brought in, “ along with large numbers of Russianized Latvians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Estonians whose families had settled in Russia in Tsarist times.” (36)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“ </w:t>
      </w:r>
      <w:r>
        <w:rPr/>
        <w:t xml:space="preserve">About 400, 000 Russians and 100, 000 people of other nationalities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immigrated to Latvia from 1945 to 1959, most of them probably before 1953.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amounted to 25% of the pre-war population. …The Latvian’s share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their country’s population was probably around 83% in 1945, but dropped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about 60% in 1953, due to immigration and deportations.” (37)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“ </w:t>
      </w:r>
      <w:r>
        <w:rPr/>
        <w:t xml:space="preserve">Approximately 180, 000 non-Estonians arrived in Estonia in 1945-47,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at least 33, 000 more immigrants came in 1950-53, adding up to an increase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19% over the pre-war population, or 25% of the reduced population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1945. The share of Estonians in their country’s population decreased from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about 94% in early 1945 to 80% in 1949, plunged to 77% during the 1949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deportations, and continued to slide to anbout 72% by 1953.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more rural Lithuania, the local labor pool seemed to supply most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relatively modest increase in the industrial work force. … Due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heavy guerilla and deportation losses, Lithuania’s population probably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decreased from about 3. 1 million in 1940 (within postwar borders) to 2. 6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million in 1953, about 75% of whom were Lithuanians.” (38)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After Stalin’s death, party growth was slow, and lacked participation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by ethnic Balts. Latvia and Estonia had been able to bring a small amount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expatriates back to run the party in their countries, but Lithuania had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relatively few of these individuals who had survived Stalin’s purges.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Briefly, in 1953, Moscow felt comnfortable in allowing Second secretaries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the party, all of whom had been Russian since 1945, to be ethnically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represented again. However, this change of heart was short-lived. Russians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came back into those positions in Lithuania in 1955, in Latvia in 1956,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Estonia, a Russianized “ Yestonian” was able to hold on from 1953 until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1964. (39)(See Appendix)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1956, dissatisfaction spilled over into the Baltics area from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revolt in Hungary and the disturbances in Poland. As November began, and 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Hungarian revolt was being crushed, demonstrations were occurring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Lithuania in Vilnius and Kaunas, offering Lithuanian patriotic statements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shouts of “ Long Live the Hungarian Heroes.” Toward the end of November,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similar outbursts occurred in Riga on Latvia’s Remembrance Day. Party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leaders in both countries blamed the behavior on bourgeois nationalists.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(40)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de-Stalinization that occurred at the 1956 Party Congress and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disturbances in Poland and Hungary were indications that the peoples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several different regions of the USSR and the satellites wanted change.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Revivals of nationalism, nationalist aggressiveness, ethnic culturalism all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began to emerge through 1957 and 1958. In the summer of 1958, Khruschev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apparently began to pull back from the heretofore relaxing posture towards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nationalities. In November, a new education law was proposed. “ Among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its provisions was a clause – “ Thesis 19” – which immediately aroused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sensibilities of the non-Russians and generated intense debate throughout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most of the Union republics. Since 1938 teaching in Soviet schools had been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the native language but Russian had been a compulsory subject. ” This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“ </w:t>
      </w:r>
      <w:r>
        <w:rPr/>
        <w:t xml:space="preserve">plot” by the authorities was immeiately seen as a way to enhance ussian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while diminishing the importance of the native languages, often a critical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step in complete Russification. (41)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Though Thesis 19 was not incorporated into the all-Soviet education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law, it was to be embraced. Latvia disagreed. So, beginning in July, 1959,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purge began which by November had removed 2000 government and party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people, including the Party chief Kalberzins. The new Party First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Secretary, Arvid Pelshe, accused his former associates of deviating from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“ </w:t>
      </w:r>
      <w:r>
        <w:rPr/>
        <w:t xml:space="preserve">the right path in carrying out Leninist nationality policy.” (42) </w:t>
      </w:r>
    </w:p>
    <w:p>
      <w:pPr>
        <w:pStyle w:val="TextBody"/>
        <w:bidi w:val="0"/>
        <w:spacing w:before="0" w:after="283"/>
        <w:jc w:val="start"/>
        <w:rPr/>
      </w:pPr>
      <w:r>
        <w:rPr/>
        <w:t>“…</w:t>
      </w:r>
      <w:r>
        <w:rPr/>
        <w:t xml:space="preserve">, there was at least one nationalistic demonstration by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non_russians on a mass scale during this period. It occurred in July, 1960,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Lithuania when Mikhail Suslov, then a member of the Party’s Presidium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who, after the war, had directed the pacification of this republic,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visted Kaunas. Protests and disturbances broke out, troops were called in,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several youths are reported to have been killed by the soldiers.” (43)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purges continued through 1960, with people coming and going at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top rather rapidly in Latvia, but much more quietly in the other two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republics. In Lithuania, a “ Lithuanization” of the party began after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death of Stalin, and survived the anti-nationalism campaign of the early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1960’s. Russian participation in leadership rose from 21. 7% in in 1958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28. 4% in 1961, though all these numbers were considerably lower than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one-third participation in 1952. In 1964, Lithuanians in the LiCP were 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about 60%, by 1968 this percentage had risen to 66. 2%. In Latvia,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number of natives in the party in 1967 were at 45% (including Russian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Latvians) while in Estonia in 1966 the percentage of Estonians in the ECP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stood at about 52%. (44)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Culture suffered after the period know as “ the Thaw”- roughly 1955-59 –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more and less depending on which country one was in. Latvia suffered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most from the purges, and only in the late 1960’s did writing and other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forms of expression began reappearing without immediate attacks by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state. Estonia went through most of that period relatively blossoming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compared to the Latvian experience, while all kinds of celebration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examination of Lithuanian life went on through the 1960’s period.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all three nations, to one degree or another, the Sixties were a time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creative ferment, massive festivals of song and cultural unity,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expansion of contacts abroad. the capitals were opened to foreign travel,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very small amount of legal immigration was allowed, some travel back into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countries by exiles was permitted, and industrialization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immigration by Russians and other non-Balts from the Soviet Union were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predominant behaviors of the decade in the three nations. “ In agriculture,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centrally enforced attempts to grow maize gave way to a return to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dairy-centered approach of the independence period. Urbanization increased,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birth rates decreaeed, divorce rates soared, and Protestant religious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practices plummeted.” (45)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“ </w:t>
      </w:r>
      <w:r>
        <w:rPr/>
        <w:t xml:space="preserve">Of the three Baltic republics, Estonia and Latvia tended to exhibit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quite similar social characteristics, while Lithuania tended to follow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same path of development, though with some lag…. the percentage of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labor force in agriculture was decreasing. In 1968, it stood at 22%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estonia and 24% in Latvia and Lithuania, compared to 27% throughout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USSR. In this regard, Lithuania had already caught up with Latvia.” (46)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1970-80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general, the Baltic states collectively had somewhat of a lackluster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decade in the Seventies, primarily punctuated by quiet changes in office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from one set of bureaucrats to another – men really not well known by their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own countrymen. Top posts in all three countries were held by primarily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Russianized natives.(47)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Contradictory behaviors occurred in the Baltics in that decade;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centralization drew the Baltics more within the Soviet orbit,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immigration slowly decreased the amount of native Balts in all three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countries. Yet, the Balts wwere able, more than many of the other republics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or the satellite nations, to pursue a lifestyle and culture more findable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the West than under the aegis of the Soviet Union. Also, more direct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links to the West were formed in this period despite an ongoing Soviet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system of fairly strict oversight of Baltic life. (48)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idea of a “ Soviet people” continued despite the slackening of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anti-nationalism campaign from the center in the 1960’s, and the ouster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Khrushchev in 1964. The Baltic republics apparently saw this hopefully,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only to see a renewed effort at Russification and extinguishment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national culture and language. (49)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“ </w:t>
      </w:r>
      <w:r>
        <w:rPr/>
        <w:t xml:space="preserve">Interaction between birth rates and immigration continued in 1968-80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be of far reaching importance for Baltic social, political, and cultural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processes. Urbanization continued, but service industries replaced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production as the main growth sector. Many new aspects common to all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technologically overdeveloped countries emerged, but the basically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established Soviet and Baltic patterns were maintained.” (50)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general population base of the Baltics began to slowly transform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1970’s. The influx of Russian and other non-Russian immigrants strongly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under the sway of Russian thinking decreased from the rate of the 1960’s,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but continued. Lithuania’s rate of influx of these kinds of people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increased. “ The differences could be explained in terms of the birth rates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the Baltic countries and in Russia.” (51)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Immigration had an effect on the demographics of Latvia and Estonia;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11, 000 into Estonia compared to a birthrate of 2, 500 for Estonians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4, 000 non-Estonians in the country. In Latvia, the peak rate in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Seventies was 1973-74, 15, 000 immigrants compared to a “ natural increase”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2, 000 Latvians, and 4, 000 non-Latvians. In Lithuania, the birthrate by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1980 had surpassed the decreasing Russian birthrate (18 per thousand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against 15) and net immigration was also up in the 1970’s (7, 000 per year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against 4, 300 per year in the 1960’s.) (See Appendix B) (52)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“ </w:t>
      </w:r>
      <w:r>
        <w:rPr/>
        <w:t xml:space="preserve">In 1959, Estonia’s population had been 75% Estonian. By 1970 there was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 alarmingly rapid decrease to 68%. The third postwar census in 1979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showed a further decrease, but a noticably smaller one, to 65%. Already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down to 62% in 1959, Latvians represented 57% in 1970 and 54% in 1979. …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Lithuanians continued to preserve a strong majority position in their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country. They actually increased their their share in Lithuania’s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population from 79% in 1959 to 80% in 1970 and 1979, partly through a slow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assimilation of the Polish minority.”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Republic trends in national cities were reflected by the breakdown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populations in the capital cities (see Appendix C). In Tallinn,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Estonian share dropped from 60. 2% in 1959 to 55. 7% in 1970, and 51. 3%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1979. In Riga, Latvians’ share of the population declined from 44. 7%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1959 to 40. 9% in 1970, with no number given for 1979, but presumabably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lower than the 1970 figure. The 40. 9% Latvian population in Riga in 1970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was offset by 42. 7% Russians, so that more in that capital spoke the latter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language than the native one. In Vilnius, always a multi-national city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throughout its history, Lithuanians made up 33. 6% of the population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1959, 42. 8% in 1970, and 47. 3 % in 1980. (53)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Throughout the 1970’s, the Baltics were subject to more control from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Moscow, and oddly at the same time, greater autonomy at the individual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plant level. The Balts would academically demonstrate at what they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considered “ excesses of centralization” all the way up to sharp protests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Supreme Soviet for inefficiencies and shortcomings. (54)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“ </w:t>
      </w:r>
      <w:r>
        <w:rPr/>
        <w:t xml:space="preserve">The powerful cultural rebound of the early 1960’s was followed in 1968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by a period of more mature and less spectacular development. Conditions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continued to be the most difficult inLatvia, where the battle for cultural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autonomy was still undecided.” A series of publishings, bannings, calls for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democratization of socialism, suppression of “ ideologically erroneous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works” was following by a gradual lessening of critism directed at critics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the system. Poetry, prose, plays all became more open, pronounced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national in tone, marked by moments of chill (1969 in Estonia, 1971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1974 in Latvia, and 1972 and 1975 in Lithuania.). (55)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Significant dissent began arising in below the surface activities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throughout the late 1960’s and 1970’s in all three countries against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authorities, both in the country and in Moscow. These sub rosa protests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took several forms, from refusing to speak Russian if addressed in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language to olacing flowers at places the regimes were trying to lower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visibility and significance of to cheering at sports contests for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non-Soviet competitors. Introduction of the colors of the pre-war flags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into souvenier items was another subtle way of protesting against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Moscow-dominated regimes.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1972, in Tallinn, the protests became more overt. A Czech hockey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victory over the Soviets led to demonstrations in the streets by “ several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hundred students shouting ,” We won!” ” A soccer match in 1977 set off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demonstration against the then-new Soviet constitution, with fans hitting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streets shouting, “ Down with the Constitution of the occupying power.”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Concerts often also set this kind of reaction off. In Tartu in Estonia, one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thousand students demonstrated in 1976 when a concert was cancelled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because of its “ political nuances.” In the Latvian city of Liepaja in 1977,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Estonian rock group was not allowed to perform, whereupon the audience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wrecked the place, and ran through the streets shouting “ Freedom!.” Riots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occurred in Lithuania in 1956 and in 1960, but in May, 1972, a student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named Romas Kalanta poured gasoline on himself, set himself ablaze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later died. The day of his funeral began the rioting, as several thousand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youths battled the KGB, police and paratroopers, and 500 were arrested.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Within days, three more self-immolations happened in other cities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Lithuania. (56)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December, 1971, dissidents sent to Moscow a petition from Lithuania.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! 7, 000 signed despite severe problems to these people from the KGB. These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were transshipped to Brezhnev via Kurt waldheim of the UN. Two more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followed in 1973, sent to the Lithuanian Ministry of Education and signed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by 14, 000 Lithuanians; the other went to the Commissioner for Religious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Affairs in Lithuania, and contained 18, 000 signatures. From 1973 to 1979,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these appeals appeared to vanish in the country, only to reappear in 1979,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regarding a church in Klaipeda, signed by 150, 000, 4% of the country’s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population. (57)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“ </w:t>
      </w:r>
      <w:r>
        <w:rPr/>
        <w:t xml:space="preserve">The first intimations of Latvian opposition date from the early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1960’s.” Three individuals were tried for plotting an armed uprising; all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were sent to prison. 8 more Latvians got eight to fifteen years for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allegedly plotting to “ form an organization, to be named the Baltic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Federation, to oppose Russification and economic exploitation of the Baltic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republics.” 1n 1969, a Latvian youth, ilia Rips, set himself on fire,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survived, later being allowed to emigrate to Israel. At least a dozen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Latvian journalists received sentences in 1970-71. The most notable Latvian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dissent may have been the “ Letter of the Seventeen Communists,” published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July-August, 1971, “ addressed to party leaders in Romania, Yugoslavia,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France, Austria and Spain.” Later, a Roman Catholic petition signed by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5, 000 of the church’s membership came to light, as did the existance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three Latvian political dissent groups. All three emerged in 1975 via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letter.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One, the Latvian Independence Movement, had on its agenda oppression,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Russification, moral degradation, alcoholism, and family instability.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Latvian Democratic Youth Committee surveyed the sateps that would lead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reestablishing independent Baltic states. the third group was the Latvian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Christian Democratic Organization, promoting the leasing of Christian lives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 a prime condition of independence. A fourth organization,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Organization for Latvia’s Independence, emerged via pamphlet in 1977,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called for the republic’s secession from the Soviet Union. (58)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Estonian dissent became known by samizdat essays and memos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appeared in the West in the later 1960’s. (All three countries had many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samizdat publications from the mid-160’s onward.) Starting with an essay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that appeared in July, 1968 entitled “ To Hope or to Act,” on through Soviet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officers convicted in 1969 for founding a “ secret organization,” to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emergence of two “ resistance groups” in 1972, Estonian dissent grew.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Estonian National Front (ENF) and the Estonian Democratic Movement (EDM)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reportedly had published a program in 1971, but it never appeared in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West. In 1974, the Soviets responded by arresting several members of both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groups. Five EDM members were tried in 1975 and given suspended sentences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 advocating the overthrow of the Soviets. In 1977, 18 naturalists sent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 anonymous letter to colleagues in Europe complaining of ecological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damage perpetrated by the Soviets. One dissenter was sent to a psychiatric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ward in the early Seventies for daring to protest Solzhenitsyn’s expulsion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from the USSR. In 1980, 40 major creative artists in Estonia sent a letter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Pravda – which refused to print it – protesting violence in Tallinn.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They called for an open discussian on Russo-Estonian relations, discussed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food shortages, and laid out a whole plartform of complaints against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Soviets. (59)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Soviet state had a great deal of concern about the “ nationalities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question.” In 1969, a Scientific Council for Natioonality Problems had been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created within the USSR Academy of Sciences. In 1975, this group met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“ </w:t>
      </w:r>
      <w:r>
        <w:rPr/>
        <w:t xml:space="preserve">outline a five year plan for research on nationality problems,” after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existing on paper but not in fact in the interim years. (60)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1977, the new Soviet constitution was adpoted. “ The new Constitution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broadened Moscow’s jurisdiction over the governments of the Union republics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(Art. 73). The latter were also deprived of the nominal right to maintain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their own military formations, and to pardon or grant amnesties to citizens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sentenced by a Union republic’s judicial organs. Furthermore, although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union republics retained the right to secede from the USSR (Art. 72), this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guarantee was in effect neutralized by the new definition of the USSR as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‘ </w:t>
      </w:r>
      <w:r>
        <w:rPr/>
        <w:t xml:space="preserve">unitary’ state whose ‘ sovereignty’… extends to all of its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territories.'(Art. 75). Brezhnev did make the claim that the republics were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being given certain additional rights, but in practice this was to have no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real meaning.” (61)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Through the late Seventies, the Soviet authorities struggled with 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increased amount of activity from dissident minoriies in various republics;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Georgia, Tajikistan, Kazakhastan, the camps, and Lithuania. Language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conferences in various locations in 1978 and 1979 only tended to heighten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suspicions about further Russification. Two dissident works, one by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Ukranian, Iurii Badz’o called THE RIGHT TO LIVE, the other by Lithuanian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Vytautas Skuodis called SPIRITUAL GENOCIDE IN LITHUANIA were seized,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authors arrested and put in prison. Protests against the regime’s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Russification policy continued unabated. (62)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“ </w:t>
      </w:r>
      <w:r>
        <w:rPr/>
        <w:t xml:space="preserve">The end of the 1970s saw a turn for the worse in other rsspects 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well. Towards the end of 1979 the Soviet authorities launched a major drive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against dissent that was to continue into the 1980’s and result in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arrest of hundreds. Clearly disturbed by the upsurge and variety of open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dissent since the mid-1970s, the Kremlin had to contain this ‘ epidemic.’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extent this crackdown was linked to the Soviet invasion of Afghanistan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Decvember 1979, or the approach of the Olympic Games in 1980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difficult to say. What was evident, though, is that the Soviet occupation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Afghanistan effectively destroyed what was left of ‘ detente’ with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west and, as a result, the Soviet authorities became even less concerned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about their ‘ human rights’ image. This was especially evident from the fact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that the emigration of Jews, Germans and others from the Soviet Union was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now drastically reduced. What did worry Moscow, however, was the fear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possibile ‘ contagion’ from Iran, Afghanistan, and Poland. This, and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deterioration of relations with the West, led to a return of the ‘ siege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mentality.’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Despite the toughening of policy yowards dissent … the non-Russians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refused to be muzzled. If anything, their resistance became more radical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militant. In August 1979, 45 Baltic activists issued a declaration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connection with the 40th anniversary of the Molotov-Ribbentrop Pact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they called for a restoration of the independence of the Baltic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states. The following moth 20 Baltic activists sent a message of support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Lech Walesa who was then emerging as a leader of Poland’s ‘ peaceful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revolution.’ Baltic dissidents were also among the foirst to condemn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invasion of Afghanistan. in January 1980, 21 of them addressed an appeal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UN Secretary General comparing the occupation of Afghanistan to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fate that had befallen Lithuania, Latvia and Estonia.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There were further Baltic actions in the early 1980s. In 1981, for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example, 35 Lithuanians and one Latvian sent Walesa a greeting on the first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anniversary of the formation of the Polish free trade union movement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Solidarity, and 38 Baltic activists signed an appeal for the creation of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‘ </w:t>
      </w:r>
      <w:r>
        <w:rPr/>
        <w:t xml:space="preserve">Baltic nuclear-free zone.’ National dissent was conspicuous in all three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the Baltic republics but especially in Lithuania, where it assumed mass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proportions and in some ways resembled the situation in Poland.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Lithuanian Roman Catholic Church provied a rallying point in the struggle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 human and national rights, and since November 1978 an unofficial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Cathloic Committee for the Defense of Believer’s Rights had played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promoinent role. Samizdat publications proliferated, with over ten samizdat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journals appearing regularly. There was even a striking parallel to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Polish workers’ celebrated struggle to build a church in Nowa Huta: in 1979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148, 149 Lithiuanians signed a protest against the closing of their church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Klaipeda.” (63)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the early 1980’s, no less than four leaders held power in the Soviet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Union, and persection, arrests, continued Russification and a general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denial of “ minority rights” were the basic stance of the Brezhnev period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(to November, 1982, when he died), the brief Andropov period (11/82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2/84, for the last eight months of his regime he was ill, with barely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finger on the pulse of the nation), and the even briefer period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Chernenko’s regime (2/84-3/85) right up to the days just before the rise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Mikhail Gorbachev as General Secretary of the CPSU. (64)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“ </w:t>
      </w:r>
      <w:r>
        <w:rPr/>
        <w:t xml:space="preserve">In December 1984, when Chernenko was visibly ailing, Kommunist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published a major article signed by him that evidently represented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consensus in the leadership’s thinking about what the Party’s long-term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strategy and new programme were. It added more gloom to Andropov’s sober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appraisal of what the future held for the USSR. the lietmotif of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article was that the achievements of communism had put off indefinitely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that the interim would consisy of what Chernenko euphemistically termed ‘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historically long period od developed socialism.’ Stressing the ‘ colossal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amount of work’ that still lay ahead and ‘ the difficulties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contradictions’ that would have to be overcome, the Soviet leader stated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that from now on the road to communism would be constructed ‘ without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shadow of utopianism.’ The two cruicial tasks for the forseeable future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were, on the one hand, to raise the efficiency of production and accelerate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country’s economic development, and on the other, to instil a better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work ethic by further inculcation of the population with ‘ socialist’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values.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That same month, Chernenko’s heir apparent, Mikhail Gorbachev,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elaborated on these priorities in a keynote address to an all-Union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conference on ideology. Dwelling primarily on the need to improve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modernize the country’s economy, he seemed to emulate Andropov in his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stress on the need for order and better organization, discipline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political vigilance. Although Gorbachev mentioned the need to abandon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‘ </w:t>
      </w:r>
      <w:r>
        <w:rPr/>
        <w:t xml:space="preserve">obselete approaches and methods,’ he had nothing new to say about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nationalities policy. He simply described the sphere of national relations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 ‘ the most complex area of social relations’ and placed at the top of his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list of outstanding problems the ‘ rational distribution of productive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forces and their further integration into the overall national complex.’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Thus, at the time of Chernenko’s death in March 1985 and Gorbachev’s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takeover, there did not seem to be any real grounds to expect changes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nationalities policy.”(65)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Thougfh Gorbachev called for glasnost, or openess, in the new Soviet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society, in some ways it came slowly. In May of 1985 however, Russian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Latvian youths clashed in Riga and there were anti-Soviet protests. But, </w:t>
      </w:r>
    </w:p>
    <w:p>
      <w:pPr>
        <w:pStyle w:val="TextBody"/>
        <w:bidi w:val="0"/>
        <w:spacing w:before="0" w:after="283"/>
        <w:jc w:val="start"/>
        <w:rPr/>
      </w:pPr>
      <w:r>
        <w:rPr/>
        <w:t>“…</w:t>
      </w:r>
      <w:r>
        <w:rPr/>
        <w:t xml:space="preserve">the new cultural thaw was largely restricted to Moscow and Leningrad.”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(66)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September, 1985, the debate about the Baltics “ sharpened.” “…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Latvians were given a fillip by the US-Soviet conference held in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Latvian seaside resort town of Jurmala.” This meeting saw the US spokesman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say that the United States “ has never and will never recognize the forcible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incorporation” of the Baltics into the Soviet Union. (67)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During Gorbachev’s first year in office, several leading dissidents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from non-Russian areas got stiff prison sentences for dissent. Among them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were a Lithuanian, Vladas Lapeinis, who got seven years in jail, and 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Estonian, Jann Korb, who got eight years imprisonment. In February of 1986,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when Gorbachev had been in power 11 months, he told a French Communist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newspaper that there were no political prisoners in the USSR. (68)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first couple of years after Gorbachev took over brooked no real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change; indeed, moves to celebrate the former independence days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Lithuania and Estonia in 1989 aroused the ire of their Soviet overlords,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though no move to suppress the celebrations was taken. The first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demonstration of the Gorbachev era in the Baltics was in Talinn, in August,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1987, when Estonians protested the Molotov-Ribbentrop Pact of 1939, and its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basic illegality towards the Baltics. (The Soviets continue to claim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three Baltic Parliaments “ asked” to be incorporated in the USSR, but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Parliaments in question were “ captive” to the Soviets).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Estonian Popular Front held its first Congress in October, 1988.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Latvian National Independence Movement had 10, 000 members by mid-1989.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Sajudis in Lithunia was formed at the same time as the Popular Fronts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other two republics, … conceived in the summer of 1988 and held its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first congress in October. Of the three fronts, Sajudis has the most solid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support from its population.(69)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1989 and 1990, elections in the three republics produced majorities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independence-minded individuals in the Supreme Soviets (Parliaments)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three Baltic states. Those Parliaments in Latvia, Estonia and Lithuania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convened, and in varying ways, made moves toward eventual independence.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Lithuania went the farthest. On 11 March, 1990, Lithuania declared its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independence from the Soviet union, and soon thereafter, both its Baltic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neighbors declared their intent to be separated from the Soviet union also,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though by different methods.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CONCLUSIONS –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Baltic region has been under domination for most of recorded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history by either pre-Russian elements of what is now the Soviet Union,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Russia in one permutation or another, various groups of knights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primarily Germanic origin, or the Poles in one form or another. Only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period 1918-40 in modern times has seen the Baltics “ independent” in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way they again seek to be in 1990-91.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Baltic peoples have tried, however, in resistance to the Germans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1941-44 period, and to the Soviets up to the mid-1960’s, to achieve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statehood anew ever since the now-infamous deal between Stalin and Hitler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immortalized as the Molotov and Ribbentrop Treaty of 1939 carved up their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then-independent nations and made them “ ask” to join” the Soviet Union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under duress.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Since the Sixties, the protests have gone on, and been repressd, by all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subsequent Soviet leadership that followed Stalin in the Kremlin. When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Gorbachev camee in 1985, preaching openess (glasnost) and restructuring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(perestroika), the Baltic peoples began Popular Fronts, as were being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formed elsewhere in the Soviet Union. They sought seats to represent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secessionist views in their respective republic’s Supreme Soviet’s. They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won those seats. They voted to secede – and Moscow said, “ No.” Gorbachev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rammed through the USSR’s Supreme Soviet a complicated post facto law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deal with the mechanics of secession. Lithuania had just “ declared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independence” a few weeks before. Gorbachev sent the army in, began 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economic blockade of Lithuania, and to lesser degrees, the other two Baltic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countries.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moves made in 1990 were not considered legal by President Gorbachev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the Soviet Union, hence the justification in placing large numbers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troops in the three republics. After several months, in January, 1991,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separate violent incidents in both Lithuania and Latvia, civilians were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killed by crack Soviet troops in confrontations with Baltic civilians.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Those activities are continuing as these words are being written. No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resolution has been found.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the past year, the jostling from both the three Baltic states,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three other republics of the Soviet Union – Georgia, Armenia and Moldava –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be free of the Soviet Union has been ongoing, occasionally violnt,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not the only areas of discontent for the Soviets. The other nine republics,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however, agreed in principle to sign a “ new union” treaty with Moscow (the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9 + 1 agreement), and then Moscow stated its intent to charge the dissident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six hard currency for resources at “ fair market” prices. Negotiations of 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irregular nature have gone on behind the scenes most of 1991, without much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result.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early June, 1991, troop movements again were begun by the Soviets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Riga and Vilnius, and then a few hours later withdrawn. How the actuality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secession is handled is perhaps moot, many observers feel that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obdurate Balts will settle for nothing less than total independence now,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not five years from now, and not in some shoddy, hard-currency deal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overlooks considering the thousands who died in Nazi camps and Soviet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gulags whose value is incalcuable. If money passes hands, the “ new” Soviet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state will be stained by the immorality of demanding money for fixtures,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but offering none to compensate for the thousands of Balts the Soviet state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unjustly destroyed, often without a word to families about their fate,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Stalin years and after, until quite recently. Baltic political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prisoners are in Soviet jails and prisons as these words are typed.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question of independence will not go away. Despite a long history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being dominated by every nearby state larger than they, even by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marauding bands of knights being a sub-state for a few hundred years –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Balts wish more than ever in this era of self-determination rhetoric to be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able to determine for themselves what way they wish to live. In referendums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deemed illegal by the Kremlin in February and March of 1991, no less than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73% of each republic voted to be independent, with 80% of their elctorate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voting. The mandate is clear. After centuries, the Balts are on the verge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true independence – sovereign states in the modern world community.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https://assignbuster.com/the-baltics-nationalities-and-other-problems-essay/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The baltics: nationalities and other pro...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the-baltics-nationalities-and-other-problems-essa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The baltics: nationalities and other problems essay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baltics: nationalities and other problems essay</dc:title>
  <dc:subject>Others;</dc:subject>
  <dc:creator>AssignBuster</dc:creator>
  <cp:keywords/>
  <dc:description>In 1861the peasants were liberated and granted the right to hold a small amount of land; but after the Polish insurrection of 1863, which was sternly 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